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6C29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A" w14:textId="77777777" w:rsidR="00E52E21" w:rsidRPr="00844CB2" w:rsidRDefault="003869D0" w:rsidP="003869D0">
      <w:pPr>
        <w:tabs>
          <w:tab w:val="left" w:pos="8925"/>
        </w:tabs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  <w:r>
        <w:rPr>
          <w:b/>
          <w:i/>
          <w:color w:val="330066"/>
          <w:sz w:val="24"/>
          <w:szCs w:val="24"/>
        </w:rPr>
        <w:tab/>
      </w:r>
    </w:p>
    <w:p w14:paraId="6F086C2D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E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F" w14:textId="77777777" w:rsidR="00EA2A21" w:rsidRPr="00844CB2" w:rsidRDefault="00EA2A21" w:rsidP="00EA2A21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6F086C30" w14:textId="0D78990E" w:rsidR="004F2124" w:rsidRDefault="004F2124" w:rsidP="004F2124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 xml:space="preserve">beleidsbepalers van collectief III (de leden van het toezichthoudend orgaan van de OOB-accountantsorganisatie)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2C2E88">
        <w:rPr>
          <w:i/>
          <w:color w:val="330066"/>
          <w:sz w:val="24"/>
          <w:szCs w:val="24"/>
        </w:rPr>
        <w:t xml:space="preserve">Uw </w:t>
      </w:r>
      <w:r w:rsidRPr="00E329E1">
        <w:rPr>
          <w:i/>
          <w:color w:val="330066"/>
          <w:sz w:val="24"/>
          <w:szCs w:val="24"/>
        </w:rPr>
        <w:t xml:space="preserve">organisatie dient de geschiktheid van deze personen </w:t>
      </w:r>
      <w:r w:rsidRPr="0070030D">
        <w:rPr>
          <w:i/>
          <w:color w:val="330066"/>
          <w:sz w:val="24"/>
          <w:szCs w:val="24"/>
        </w:rPr>
        <w:t xml:space="preserve">aan te </w:t>
      </w:r>
      <w:r w:rsidR="00AE1988" w:rsidRPr="0070030D">
        <w:rPr>
          <w:i/>
          <w:color w:val="330066"/>
          <w:sz w:val="24"/>
          <w:szCs w:val="24"/>
        </w:rPr>
        <w:t xml:space="preserve">tonen. </w:t>
      </w:r>
    </w:p>
    <w:p w14:paraId="6E231558" w14:textId="63015654" w:rsidR="00A42D93" w:rsidRDefault="00301AD2" w:rsidP="00A42D93">
      <w:pPr>
        <w:spacing w:after="0" w:line="240" w:lineRule="auto"/>
        <w:ind w:right="-20"/>
        <w:rPr>
          <w:rFonts w:ascii="Arial" w:eastAsia="Arial" w:hAnsi="Arial" w:cs="Arial"/>
          <w:b/>
          <w:bCs/>
          <w:color w:val="330066"/>
          <w:spacing w:val="-2"/>
          <w:sz w:val="16"/>
          <w:szCs w:val="16"/>
        </w:rPr>
      </w:pPr>
      <w:r>
        <w:rPr>
          <w:i/>
          <w:color w:val="330066"/>
          <w:sz w:val="24"/>
          <w:szCs w:val="24"/>
        </w:rPr>
        <w:t xml:space="preserve">Het </w:t>
      </w:r>
      <w:r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0415CA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Pr="00895747">
        <w:rPr>
          <w:i/>
          <w:color w:val="330066"/>
          <w:sz w:val="24"/>
          <w:szCs w:val="24"/>
        </w:rPr>
        <w:t xml:space="preserve">Het uitsluitend verwijzen </w:t>
      </w:r>
      <w:r w:rsidRPr="00A42D93">
        <w:rPr>
          <w:i/>
          <w:color w:val="330066"/>
          <w:sz w:val="24"/>
          <w:szCs w:val="24"/>
        </w:rPr>
        <w:t>naar ‘heeft 20 jaar werkervaring’ is hierbij onvoldoende onderbouwing, omdat het soort werkervaring en de rol van te toetsen persoon onvoldoende duidelijk word</w:t>
      </w:r>
      <w:r w:rsidRPr="003F5D3F">
        <w:rPr>
          <w:i/>
          <w:color w:val="330066"/>
          <w:sz w:val="24"/>
          <w:szCs w:val="24"/>
        </w:rPr>
        <w:t>t.</w:t>
      </w:r>
      <w:r w:rsidR="00A42D93" w:rsidRPr="003F5D3F">
        <w:rPr>
          <w:i/>
          <w:color w:val="330066"/>
          <w:sz w:val="24"/>
          <w:szCs w:val="24"/>
        </w:rPr>
        <w:t xml:space="preserve"> </w:t>
      </w:r>
      <w:r w:rsidR="00A42D93" w:rsidRP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We vragen u specifiek aan te geven hoe u uw kennis heeft op</w:t>
      </w:r>
      <w:r w:rsid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gebouwd en onderhouden ten aan</w:t>
      </w:r>
      <w:r w:rsidR="00A42D93" w:rsidRP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zien van het onderdeel producten, diensten en markten waarop de accountantsorganisatie actief is.</w:t>
      </w:r>
    </w:p>
    <w:p w14:paraId="17F7D588" w14:textId="17BC85D7" w:rsidR="00A42D93" w:rsidRPr="00A42D93" w:rsidRDefault="00A42D93" w:rsidP="00A42D93">
      <w:pPr>
        <w:spacing w:after="0" w:line="240" w:lineRule="auto"/>
        <w:ind w:right="-20"/>
        <w:rPr>
          <w:rFonts w:ascii="Arial" w:eastAsia="Arial" w:hAnsi="Arial" w:cs="Arial"/>
          <w:b/>
          <w:bCs/>
          <w:color w:val="330066"/>
          <w:spacing w:val="-2"/>
          <w:sz w:val="16"/>
          <w:szCs w:val="16"/>
        </w:rPr>
      </w:pPr>
    </w:p>
    <w:p w14:paraId="3A991916" w14:textId="024E6F00" w:rsidR="00301AD2" w:rsidRDefault="00301AD2" w:rsidP="00301AD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De organisatie neemt de ingevulde scores over in de Geschiktheidsmatrix collectief III. </w:t>
      </w:r>
    </w:p>
    <w:p w14:paraId="6F086C31" w14:textId="7F0844BF" w:rsidR="004F2124" w:rsidRPr="00844CB2" w:rsidRDefault="004F2124" w:rsidP="004F2124">
      <w:pPr>
        <w:rPr>
          <w:i/>
          <w:color w:val="330066"/>
          <w:sz w:val="24"/>
          <w:szCs w:val="24"/>
        </w:rPr>
      </w:pPr>
    </w:p>
    <w:p w14:paraId="6F086C32" w14:textId="77777777" w:rsidR="00EA2A21" w:rsidRDefault="00EA2A21">
      <w:pPr>
        <w:rPr>
          <w:b/>
          <w:color w:val="BF8F00" w:themeColor="accent4" w:themeShade="BF"/>
          <w:sz w:val="28"/>
          <w:szCs w:val="28"/>
        </w:rPr>
      </w:pPr>
      <w:r>
        <w:rPr>
          <w:b/>
          <w:color w:val="BF8F00" w:themeColor="accent4" w:themeShade="BF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141C55" w:rsidRPr="00EB166F" w14:paraId="6F086C42" w14:textId="77777777" w:rsidTr="004F4D3D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33" w14:textId="77777777" w:rsidR="00141C55" w:rsidRPr="007C2E47" w:rsidRDefault="00141C55" w:rsidP="007C2E47">
            <w:pPr>
              <w:spacing w:after="0" w:line="240" w:lineRule="auto"/>
              <w:ind w:right="-20"/>
              <w:rPr>
                <w:b/>
                <w:color w:val="330066"/>
                <w:sz w:val="20"/>
                <w:szCs w:val="20"/>
              </w:rPr>
            </w:pPr>
            <w:r>
              <w:rPr>
                <w:b/>
                <w:color w:val="330066"/>
                <w:sz w:val="20"/>
                <w:szCs w:val="20"/>
              </w:rPr>
              <w:lastRenderedPageBreak/>
              <w:t xml:space="preserve">  Toelichting </w:t>
            </w:r>
            <w:r w:rsidRPr="007C2E47">
              <w:rPr>
                <w:b/>
                <w:color w:val="330066"/>
                <w:sz w:val="20"/>
                <w:szCs w:val="20"/>
              </w:rPr>
              <w:t xml:space="preserve">Geschiktheidsmatrix </w:t>
            </w:r>
            <w:r>
              <w:rPr>
                <w:b/>
                <w:color w:val="330066"/>
                <w:sz w:val="20"/>
                <w:szCs w:val="20"/>
              </w:rPr>
              <w:t>voor [naam persoon] uit collectief III</w:t>
            </w:r>
          </w:p>
          <w:p w14:paraId="6F086C34" w14:textId="6F21B534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8662D6">
              <w:rPr>
                <w:b/>
                <w:color w:val="330066"/>
                <w:sz w:val="18"/>
                <w:szCs w:val="18"/>
              </w:rPr>
              <w:t>Naam organisatie:</w:t>
            </w:r>
          </w:p>
          <w:p w14:paraId="6F086C35" w14:textId="77777777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Naam persoon:</w:t>
            </w:r>
          </w:p>
          <w:p w14:paraId="6F086C36" w14:textId="77777777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Functie:</w:t>
            </w:r>
          </w:p>
          <w:p w14:paraId="6F086C37" w14:textId="77777777" w:rsidR="00141C55" w:rsidRPr="008662D6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</w:p>
          <w:p w14:paraId="6F086C38" w14:textId="1313462E" w:rsidR="00141C55" w:rsidRPr="00844CB2" w:rsidRDefault="00141C55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844CB2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6F086C39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6F086C3A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6F086C3B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6F086C3C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6F086C3D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6F086C3E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F086C3F" w14:textId="77777777" w:rsidR="00141C55" w:rsidRPr="00EB166F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844CB2">
              <w:rPr>
                <w:i/>
                <w:color w:val="330066"/>
                <w:sz w:val="18"/>
                <w:szCs w:val="18"/>
              </w:rPr>
              <w:t xml:space="preserve">Deze matrix is een hulpmiddel bij de geschiktheidstoets. De Beleidsregel geschiktheid </w:t>
            </w:r>
            <w:proofErr w:type="spellStart"/>
            <w:r w:rsidRPr="00844CB2">
              <w:rPr>
                <w:i/>
                <w:color w:val="330066"/>
                <w:sz w:val="18"/>
                <w:szCs w:val="18"/>
              </w:rPr>
              <w:t>Wta</w:t>
            </w:r>
            <w:proofErr w:type="spellEnd"/>
            <w:r w:rsidRPr="00844CB2">
              <w:rPr>
                <w:i/>
                <w:color w:val="330066"/>
                <w:sz w:val="18"/>
                <w:szCs w:val="18"/>
              </w:rPr>
              <w:t xml:space="preserve">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40" w14:textId="77777777" w:rsidR="00141C55" w:rsidRPr="00EB166F" w:rsidRDefault="00141C55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41" w14:textId="77777777" w:rsidR="00141C55" w:rsidRPr="00EB166F" w:rsidRDefault="00141C55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B166F" w:rsidRPr="00EB166F" w14:paraId="6F086C44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3" w14:textId="77777777" w:rsidR="00EB166F" w:rsidRPr="00EB166F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Toelichting</w:t>
            </w:r>
          </w:p>
        </w:tc>
      </w:tr>
      <w:tr w:rsidR="00EB166F" w:rsidRPr="00EB166F" w14:paraId="6F086C46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5" w14:textId="77777777" w:rsidR="00EB166F" w:rsidRPr="00EB166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141C55" w:rsidRPr="00EB166F" w14:paraId="6F086C4A" w14:textId="77777777" w:rsidTr="009A725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7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A.1. Heeft kennis van en ervaring met het toezicht houden op het bestuur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4E" w14:textId="77777777" w:rsidTr="00F4658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B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A.2. Heeft kennis van en ervaring met het toezicht houden op het bestuur 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C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4" w14:textId="77777777" w:rsidTr="004B20F3">
        <w:trPr>
          <w:cantSplit/>
          <w:trHeight w:hRule="exact" w:val="832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4DDF" w14:textId="13B14B31" w:rsidR="0014095A" w:rsidRPr="008B351B" w:rsidRDefault="00141C55" w:rsidP="0014095A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A.3 Heeft kennis van relevante wet- en regelgeving alsmede van sociale, ethische en professionele normen (waaronder de EU-verordening 537/2014,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Wab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Bta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Verordening Gedrags- en Beroepsregels Accountants (VGBA))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095A"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het NBA-rapport ‘In het publiek belang’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gramStart"/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‘</w:t>
            </w:r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Vertrouwen op controle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’</w:t>
            </w:r>
          </w:p>
          <w:p w14:paraId="6F086C51" w14:textId="54E70F93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8" w14:textId="77777777" w:rsidTr="004317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5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A.4 Heeft kennis van en ervaring met het monitoren van 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7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C" w14:textId="77777777" w:rsidTr="00F5628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9" w14:textId="3A7D5842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ontwikkelen en adviseren over het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B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0" w14:textId="77777777" w:rsidTr="005503D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D" w14:textId="40EDC48E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(adviseren over het)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F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4" w14:textId="77777777" w:rsidTr="0071544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1" w14:textId="77777777" w:rsidR="00141C55" w:rsidRPr="007565F2" w:rsidRDefault="00711C0B" w:rsidP="00711C0B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A.7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Weet wanneer en waarover (controle)cliënten, d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 toezichthouder (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6F" w:rsidRPr="00EB166F" w14:paraId="3658F983" w14:textId="77777777" w:rsidTr="0071544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0C8E" w14:textId="3E734F7A" w:rsidR="000C216F" w:rsidRDefault="000C216F" w:rsidP="00711C0B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A.8</w:t>
            </w:r>
            <w:r w:rsidR="001C09F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onderhouden van een voor de accountantsorganisatie relevant netwerk van stakeholders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71BD" w14:textId="77777777" w:rsidR="000C216F" w:rsidRPr="00EB166F" w:rsidRDefault="000C216F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2472" w14:textId="77777777" w:rsidR="000C216F" w:rsidRPr="00EB166F" w:rsidRDefault="000C216F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9" w14:textId="77777777" w:rsidTr="0028152E">
        <w:trPr>
          <w:cantSplit/>
          <w:trHeight w:hRule="exact" w:val="49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5" w14:textId="6694653B" w:rsidR="00141C55" w:rsidRPr="007565F2" w:rsidRDefault="00141C55" w:rsidP="008662D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>9</w:t>
            </w:r>
            <w:r w:rsidR="00AE1988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Overige relevante kennis en ervaringsgebieden op dit onderdeel:</w:t>
            </w:r>
          </w:p>
          <w:p w14:paraId="6F086C66" w14:textId="77777777" w:rsidR="00141C55" w:rsidRPr="007565F2" w:rsidRDefault="00141C55" w:rsidP="008662D6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  </w:t>
            </w:r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7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66F" w:rsidRPr="00EB166F" w14:paraId="6F086C6B" w14:textId="77777777" w:rsidTr="00A42D93">
        <w:trPr>
          <w:cantSplit/>
          <w:trHeight w:hRule="exact" w:val="488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EF38" w14:textId="77777777" w:rsidR="00EB166F" w:rsidRPr="003F5D3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3F5D3F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  <w:p w14:paraId="6F086C6A" w14:textId="459B6246" w:rsidR="00A42D93" w:rsidRPr="00A42D93" w:rsidRDefault="00A42D93" w:rsidP="00A42D93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</w:pPr>
            <w:r w:rsidRP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 xml:space="preserve">We vragen u specifiek aan te geven hoe u uw kennis heeft opgebouwd en </w:t>
            </w:r>
            <w:r w:rsid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>onderhouden ten aan</w:t>
            </w:r>
            <w:r w:rsidRP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>zien van dit onderdeel</w:t>
            </w:r>
          </w:p>
        </w:tc>
      </w:tr>
      <w:tr w:rsidR="00141C55" w:rsidRPr="00EB166F" w14:paraId="6F086C6F" w14:textId="77777777" w:rsidTr="0098121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C" w14:textId="77777777" w:rsidR="00141C55" w:rsidRPr="007565F2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B.1 Heeft kennis van en ervaring met het beoordelen van producte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3" w14:textId="77777777" w:rsidTr="0061112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0" w14:textId="77777777" w:rsidR="00141C55" w:rsidRPr="007565F2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B.2 </w:t>
            </w:r>
            <w:r w:rsidR="00711C0B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de markt waarop de accountantsorganisatie en haar event</w:t>
            </w:r>
            <w:r w:rsidR="00711C0B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="00711C0B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7" w14:textId="77777777" w:rsidTr="00EF1E2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4" w14:textId="77777777" w:rsidR="00141C55" w:rsidRPr="00977251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B" w14:textId="77777777" w:rsidTr="002C7C14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8" w14:textId="14E28DD9" w:rsidR="00141C55" w:rsidRPr="00977251" w:rsidRDefault="00141C55" w:rsidP="000C21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97725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</w:t>
            </w:r>
            <w:r w:rsidR="000C216F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ontwikkelen</w:t>
            </w:r>
            <w:r w:rsidR="001C09F5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="000C216F" w:rsidRPr="0097725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van</w:t>
            </w:r>
            <w:r w:rsidR="000C216F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en adviseren over </w:t>
            </w:r>
            <w:r w:rsidRPr="00373F07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(waaronder het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proofErr w:type="gramStart"/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F" w14:textId="77777777" w:rsidTr="00254A6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C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B.5 Heeft kennis van en ervaring met accountantscontroles, en in het bijzonder van wettelijke controles bij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OOB’s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3" w14:textId="77777777" w:rsidTr="004965B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0" w14:textId="77777777" w:rsidR="00141C55" w:rsidRPr="007565F2" w:rsidRDefault="00141C55" w:rsidP="00EB166F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</w:t>
            </w:r>
            <w:r w:rsidRPr="00373F07">
              <w:rPr>
                <w:rFonts w:ascii="Arial" w:eastAsia="Arial" w:hAnsi="Arial" w:cs="Arial"/>
                <w:color w:val="330066"/>
                <w:sz w:val="16"/>
                <w:szCs w:val="16"/>
              </w:rPr>
              <w:t>met het beoordelen van implementatie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7" w14:textId="77777777" w:rsidTr="001E13C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4" w14:textId="4BD4B8CB" w:rsidR="00141C55" w:rsidRPr="007565F2" w:rsidRDefault="00141C55" w:rsidP="00DA565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B.7 Heeft zicht op de deskundigheid van de dagelijks beleidsbepalers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leden van het intern toezichtorgaan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C" w14:textId="77777777" w:rsidTr="009A2793">
        <w:trPr>
          <w:cantSplit/>
          <w:trHeight w:hRule="exact" w:val="56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8" w14:textId="77777777" w:rsidR="00141C55" w:rsidRPr="007565F2" w:rsidRDefault="00141C55" w:rsidP="008662D6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B.8 Heeft product- en dienstenkennis bestaand uit:</w:t>
            </w:r>
          </w:p>
          <w:p w14:paraId="6F086C89" w14:textId="77777777" w:rsidR="00141C55" w:rsidRPr="007565F2" w:rsidRDefault="00141C55" w:rsidP="008662D6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  </w:t>
            </w:r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B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086C8D" w14:textId="75ACBEF7" w:rsidR="0014095A" w:rsidRDefault="0014095A" w:rsidP="00EB166F"/>
    <w:p w14:paraId="02B5FF24" w14:textId="77777777" w:rsidR="0014095A" w:rsidRPr="0014095A" w:rsidRDefault="0014095A" w:rsidP="0014095A"/>
    <w:p w14:paraId="5D39A19B" w14:textId="77777777" w:rsidR="0014095A" w:rsidRPr="0014095A" w:rsidRDefault="0014095A" w:rsidP="0014095A"/>
    <w:p w14:paraId="7F26F9F8" w14:textId="06F9A9CE" w:rsidR="0014095A" w:rsidRDefault="0014095A" w:rsidP="0014095A"/>
    <w:p w14:paraId="32F3E5EE" w14:textId="67FA002A" w:rsidR="0014095A" w:rsidRDefault="0014095A" w:rsidP="0014095A">
      <w:pPr>
        <w:tabs>
          <w:tab w:val="left" w:pos="4455"/>
        </w:tabs>
      </w:pPr>
      <w:r>
        <w:tab/>
      </w:r>
    </w:p>
    <w:p w14:paraId="723F3967" w14:textId="4C3352BD" w:rsidR="00EB166F" w:rsidRPr="0014095A" w:rsidRDefault="0014095A" w:rsidP="0014095A">
      <w:pPr>
        <w:tabs>
          <w:tab w:val="left" w:pos="4455"/>
        </w:tabs>
        <w:sectPr w:rsidR="00EB166F" w:rsidRPr="0014095A" w:rsidSect="006E053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  <w:r>
        <w:tab/>
      </w: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5"/>
        <w:gridCol w:w="392"/>
        <w:gridCol w:w="3958"/>
      </w:tblGrid>
      <w:tr w:rsidR="00141C55" w:rsidRPr="00EB166F" w14:paraId="6F086C9D" w14:textId="77777777" w:rsidTr="00E525AD">
        <w:trPr>
          <w:cantSplit/>
          <w:trHeight w:hRule="exact" w:val="2562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F" w14:textId="51796C1F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lastRenderedPageBreak/>
              <w:t xml:space="preserve">  </w:t>
            </w:r>
            <w:r w:rsidR="002C2E88">
              <w:rPr>
                <w:b/>
                <w:color w:val="330066"/>
                <w:sz w:val="18"/>
                <w:szCs w:val="18"/>
              </w:rPr>
              <w:t xml:space="preserve">Naam </w:t>
            </w:r>
            <w:r w:rsidRPr="008662D6">
              <w:rPr>
                <w:b/>
                <w:color w:val="330066"/>
                <w:sz w:val="18"/>
                <w:szCs w:val="18"/>
              </w:rPr>
              <w:t>organisatie:</w:t>
            </w:r>
          </w:p>
          <w:p w14:paraId="6F086C90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Naam persoon:</w:t>
            </w:r>
          </w:p>
          <w:p w14:paraId="6F086C91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Functie:</w:t>
            </w:r>
          </w:p>
          <w:p w14:paraId="6F086C92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</w:p>
          <w:p w14:paraId="6F086C93" w14:textId="76845072" w:rsidR="00141C55" w:rsidRPr="00844CB2" w:rsidRDefault="00141C55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844CB2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6F086C94" w14:textId="77777777" w:rsidR="00141C55" w:rsidRPr="00844CB2" w:rsidRDefault="00141C55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F086C95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L = Laag           = heeft op z'n hoogst weet van het onderwerp</w:t>
            </w:r>
          </w:p>
          <w:p w14:paraId="6F086C96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6F086C97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6F086C98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6F086C99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  <w:p w14:paraId="6F086C9A" w14:textId="77777777" w:rsidR="00141C55" w:rsidRPr="00EB166F" w:rsidRDefault="00141C55" w:rsidP="00EB166F">
            <w:pPr>
              <w:spacing w:after="0" w:line="240" w:lineRule="auto"/>
              <w:ind w:left="108" w:right="105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9B" w14:textId="77777777" w:rsidR="00141C55" w:rsidRPr="00EB166F" w:rsidRDefault="00141C55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9C" w14:textId="77777777" w:rsidR="00141C55" w:rsidRPr="00EB166F" w:rsidRDefault="00141C55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E0538" w:rsidRPr="00EB166F" w14:paraId="6F086C9F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9E" w14:textId="77777777" w:rsidR="006E0538" w:rsidRPr="007565F2" w:rsidRDefault="006E053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EB166F" w:rsidRPr="00EB166F" w14:paraId="6F086CA1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0" w14:textId="77777777" w:rsidR="00EB166F" w:rsidRPr="00EB166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141C55" w:rsidRPr="00EB166F" w14:paraId="6F086CA5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2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4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AA" w14:textId="77777777" w:rsidTr="00E525AD">
        <w:trPr>
          <w:cantSplit/>
          <w:trHeight w:hRule="exact" w:val="478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7" w14:textId="274FDB49" w:rsidR="00141C55" w:rsidRPr="007565F2" w:rsidRDefault="00141C55" w:rsidP="00E525AD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C</w:t>
            </w:r>
            <w:r w:rsidR="00711C0B">
              <w:rPr>
                <w:rFonts w:ascii="Arial" w:eastAsia="Arial" w:hAnsi="Arial" w:cs="Arial"/>
                <w:color w:val="330066"/>
                <w:sz w:val="16"/>
                <w:szCs w:val="16"/>
              </w:rPr>
              <w:t>.</w:t>
            </w:r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2. Heeft kennis van de bij of </w:t>
            </w:r>
            <w:proofErr w:type="gramStart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</w:t>
            </w:r>
            <w:proofErr w:type="spellStart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gestelde regels ten behoeve van een beheerste en integere bedrijfsvoering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AE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B" w14:textId="187F4C77" w:rsidR="00141C55" w:rsidRPr="007565F2" w:rsidRDefault="006E0538" w:rsidP="00DA565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</w:t>
            </w:r>
            <w:r w:rsidR="00141C55" w:rsidRPr="00F64CB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met </w:t>
            </w:r>
            <w:r w:rsidR="005B5C35" w:rsidRPr="00F64CB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>advisere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>n over en het toezichthouden op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>een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stelsel van kwaliteitsbeheersing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>en de naleving ervan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C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2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F" w14:textId="42E2FDF5" w:rsidR="00141C55" w:rsidRPr="007565F2" w:rsidRDefault="006E053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C.4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beoordelen van de werkzaamheden en de uitkomsten van de complia</w:t>
            </w:r>
            <w:r w:rsidR="00141C55"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en kwaliteitsbewaking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(inclusief kwaliteitsreviews) 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0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7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3" w14:textId="04552341" w:rsidR="00141C55" w:rsidRDefault="006E0538" w:rsidP="00DB6BA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C.5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beoordelen van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functioneren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beleidsbepalers en externe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accountants</w:t>
            </w:r>
          </w:p>
          <w:p w14:paraId="6F086CB4" w14:textId="77777777" w:rsidR="00141C55" w:rsidRPr="007565F2" w:rsidRDefault="00141C55" w:rsidP="00DB6BA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B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8" w14:textId="665CC94D" w:rsidR="00141C55" w:rsidRPr="000C62B2" w:rsidRDefault="00141C55" w:rsidP="005B5C3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 w:rsidR="006E0538">
              <w:rPr>
                <w:rFonts w:ascii="Arial" w:eastAsia="Arial" w:hAnsi="Arial" w:cs="Arial"/>
                <w:color w:val="330066"/>
                <w:sz w:val="16"/>
                <w:szCs w:val="16"/>
              </w:rPr>
              <w:t>6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ontwikkelen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en uitvoeren van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een passend 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beloningsbeleid, ook ten aanzien van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winstdeling, dat voldoende prestatieprikkels bevat om de kwaliteit van wettelijke controles te verzekeren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C0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D" w14:textId="6B889EAA" w:rsidR="00141C55" w:rsidRPr="000C62B2" w:rsidRDefault="006E0538" w:rsidP="00E525AD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C.7</w:t>
            </w:r>
            <w:r w:rsidR="00634D8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</w:t>
            </w:r>
            <w:r w:rsidR="00141C55"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verkrijgen van voldoende diepgaande </w:t>
            </w:r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(</w:t>
            </w:r>
            <w:proofErr w:type="spellStart"/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sturings</w:t>
            </w:r>
            <w:proofErr w:type="spellEnd"/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)informatie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F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C4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1" w14:textId="51773A56" w:rsidR="00634D8E" w:rsidRPr="000C62B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C.8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de opzet en werking van een risicomanagement-systeem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2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3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66F" w:rsidRPr="00EB166F" w14:paraId="6F086CCB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A" w14:textId="77777777" w:rsidR="00EB166F" w:rsidRPr="007565F2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141C55" w:rsidRPr="00EB166F" w14:paraId="6F086CCF" w14:textId="77777777" w:rsidTr="00347F0B">
        <w:trPr>
          <w:cantSplit/>
          <w:trHeight w:hRule="exact" w:val="55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C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D3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0" w14:textId="7C064ECC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D.2 Heeft kennis van en ervaring met het beoordelen van (interne) rapportages om zijn/haar taak naar behoren te vervullen en weet wanneer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waar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ontbrekende informatie opgevraagd moet worden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7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4" w14:textId="0864F03E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5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6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B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8" w14:textId="50402A65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D.4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ervaring met het meewegen van alle betrokken belangen in een besluitvormingsproces, waarbij de kwaliteit van wettelijke controles wordt gewaarborgd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9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A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F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C" w14:textId="5F379A10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D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E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E3" w14:textId="77777777" w:rsidTr="00347F0B">
        <w:trPr>
          <w:cantSplit/>
          <w:trHeight w:hRule="exact" w:val="54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0" w14:textId="6AFFE436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1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2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E8" w14:textId="77777777" w:rsidTr="00347F0B">
        <w:trPr>
          <w:cantSplit/>
          <w:trHeight w:hRule="exact" w:val="568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CDD3" w14:textId="6D6C37B8" w:rsidR="00634D8E" w:rsidRPr="0093500D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D.7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transparant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maken van besluitvorming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en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met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zorgvuldig vastlegg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>en daarvan</w:t>
            </w:r>
          </w:p>
          <w:p w14:paraId="6F086CE5" w14:textId="05CCA468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6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7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14:paraId="4D95F5BC" w14:textId="77777777" w:rsidTr="00347F0B">
        <w:trPr>
          <w:cantSplit/>
          <w:trHeight w:hRule="exact" w:val="436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10AF" w14:textId="77777777" w:rsidR="00634D8E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Maakt duidelijke keuzes en kan hierbij goed zijn/haar overwegingen aangeven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BE05" w14:textId="77777777" w:rsidR="00634D8E" w:rsidRPr="0093500D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CBB6" w14:textId="77777777" w:rsidR="00634D8E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634D8E" w14:paraId="79CCBD60" w14:textId="77777777" w:rsidTr="00347F0B">
        <w:trPr>
          <w:cantSplit/>
          <w:trHeight w:hRule="exact" w:val="436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075D" w14:textId="77777777" w:rsidR="00634D8E" w:rsidRPr="002A6021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  <w:p w14:paraId="7B843AFF" w14:textId="77777777" w:rsidR="00634D8E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A6021">
              <w:rPr>
                <w:rFonts w:ascii="Arial" w:eastAsia="Arial" w:hAnsi="Arial" w:cs="Arial"/>
                <w:color w:val="330066"/>
                <w:sz w:val="16"/>
                <w:szCs w:val="16"/>
              </w:rPr>
              <w:tab/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3C07" w14:textId="77777777" w:rsidR="00634D8E" w:rsidRPr="0093500D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3A7E4" w14:textId="77777777" w:rsidR="00634D8E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5B5C35" w14:paraId="2269FD83" w14:textId="77777777" w:rsidTr="0093469D">
        <w:trPr>
          <w:cantSplit/>
          <w:trHeight w:hRule="exact" w:val="578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48EE" w14:textId="094A4B06" w:rsidR="005B5C35" w:rsidRPr="00316819" w:rsidRDefault="005B5C35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D.10 Heeft kennis van en ervaring met het uitvragen van feiten en/of omstandigheden die ten grondslag liggen aan de besluitvorming en de impact daarvan op het publiek belang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9C6B" w14:textId="77777777" w:rsidR="005B5C35" w:rsidRPr="0093500D" w:rsidRDefault="005B5C35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7310" w14:textId="77777777" w:rsidR="005B5C35" w:rsidRDefault="005B5C35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6F086CEF" w14:textId="7FC018A3" w:rsidR="00A4153A" w:rsidRPr="0093500D" w:rsidRDefault="001C09F5" w:rsidP="00E525AD">
      <w:pPr>
        <w:rPr>
          <w:color w:val="330066"/>
        </w:rPr>
      </w:pP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  <w:t>***</w:t>
      </w:r>
    </w:p>
    <w:sectPr w:rsidR="00A4153A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AB2E" w14:textId="77777777" w:rsidR="00A96285" w:rsidRDefault="00A96285" w:rsidP="00EB166F">
      <w:pPr>
        <w:spacing w:after="0" w:line="240" w:lineRule="auto"/>
      </w:pPr>
      <w:r>
        <w:separator/>
      </w:r>
    </w:p>
  </w:endnote>
  <w:endnote w:type="continuationSeparator" w:id="0">
    <w:p w14:paraId="112339B7" w14:textId="77777777" w:rsidR="00A96285" w:rsidRDefault="00A96285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513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86CF9" w14:textId="77777777" w:rsidR="006E0538" w:rsidRDefault="006E053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9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68E3F9" w14:textId="17E966B4" w:rsidR="007C32EB" w:rsidRPr="007C32EB" w:rsidRDefault="007C32EB" w:rsidP="007C32EB">
    <w:pPr>
      <w:pStyle w:val="Voettekst"/>
      <w:rPr>
        <w:i/>
        <w:sz w:val="18"/>
        <w:szCs w:val="18"/>
      </w:rPr>
    </w:pPr>
    <w:r w:rsidRPr="007C32EB">
      <w:rPr>
        <w:i/>
        <w:sz w:val="18"/>
        <w:szCs w:val="18"/>
      </w:rPr>
      <w:t xml:space="preserve">Versie </w:t>
    </w:r>
    <w:r w:rsidR="0014095A">
      <w:rPr>
        <w:i/>
        <w:sz w:val="18"/>
        <w:szCs w:val="18"/>
      </w:rPr>
      <w:t>juni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6BB5" w14:textId="5F906241" w:rsidR="003F5F89" w:rsidRPr="007C32EB" w:rsidRDefault="007C32EB">
    <w:pPr>
      <w:pStyle w:val="Voettekst"/>
      <w:rPr>
        <w:i/>
        <w:sz w:val="18"/>
        <w:szCs w:val="18"/>
      </w:rPr>
    </w:pPr>
    <w:r w:rsidRPr="007C32EB">
      <w:rPr>
        <w:i/>
        <w:sz w:val="18"/>
        <w:szCs w:val="18"/>
      </w:rPr>
      <w:t>Versie</w:t>
    </w:r>
    <w:r w:rsidR="002C0C9C">
      <w:rPr>
        <w:i/>
        <w:sz w:val="18"/>
        <w:szCs w:val="18"/>
      </w:rPr>
      <w:t xml:space="preserve"> </w:t>
    </w:r>
    <w:r w:rsidR="0014095A">
      <w:rPr>
        <w:i/>
        <w:sz w:val="18"/>
        <w:szCs w:val="18"/>
      </w:rPr>
      <w:t>juni 2020</w:t>
    </w:r>
  </w:p>
  <w:p w14:paraId="6F086CFD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1DA7" w14:textId="77777777" w:rsidR="00A96285" w:rsidRDefault="00A96285" w:rsidP="00EB166F">
      <w:pPr>
        <w:spacing w:after="0" w:line="240" w:lineRule="auto"/>
      </w:pPr>
      <w:r>
        <w:separator/>
      </w:r>
    </w:p>
  </w:footnote>
  <w:footnote w:type="continuationSeparator" w:id="0">
    <w:p w14:paraId="2334BEB0" w14:textId="77777777" w:rsidR="00A96285" w:rsidRDefault="00A96285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FB1E" w14:textId="77777777" w:rsidR="007C32EB" w:rsidRDefault="007C32EB" w:rsidP="007C32EB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Pr="00D542B4">
      <w:rPr>
        <w:b/>
        <w:i/>
        <w:color w:val="BF8F00" w:themeColor="accent4" w:themeShade="BF"/>
        <w:sz w:val="24"/>
        <w:szCs w:val="24"/>
      </w:rPr>
      <w:t>collectief III – leden toezichthoudend orgaan</w:t>
    </w:r>
    <w:r>
      <w:rPr>
        <w:b/>
        <w:i/>
        <w:color w:val="BF8F00" w:themeColor="accent4" w:themeShade="BF"/>
        <w:sz w:val="24"/>
        <w:szCs w:val="24"/>
      </w:rPr>
      <w:t xml:space="preserve"> OOB-accountantsorganisatie</w:t>
    </w:r>
  </w:p>
  <w:p w14:paraId="6F086CF7" w14:textId="77777777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6CFB" w14:textId="2B3A233C" w:rsidR="00EB166F" w:rsidRPr="00E52E21" w:rsidRDefault="00EA2A21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="00E52E21" w:rsidRPr="00D542B4">
      <w:rPr>
        <w:b/>
        <w:i/>
        <w:color w:val="BF8F00" w:themeColor="accent4" w:themeShade="BF"/>
        <w:sz w:val="24"/>
        <w:szCs w:val="24"/>
      </w:rPr>
      <w:t>collectief III – leden toezichthoudend orgaan</w:t>
    </w:r>
    <w:r w:rsidR="008C1602">
      <w:rPr>
        <w:b/>
        <w:i/>
        <w:color w:val="BF8F00" w:themeColor="accent4" w:themeShade="BF"/>
        <w:sz w:val="24"/>
        <w:szCs w:val="24"/>
      </w:rPr>
      <w:t xml:space="preserve"> OOB-accountantsorganisatie</w:t>
    </w:r>
    <w:r w:rsidR="00E52E21">
      <w:rPr>
        <w:b/>
        <w:i/>
        <w:color w:val="BF8F00" w:themeColor="accent4" w:themeShade="BF"/>
        <w:sz w:val="24"/>
        <w:szCs w:val="24"/>
      </w:rPr>
      <w:t xml:space="preserve"> </w:t>
    </w:r>
    <w:r w:rsidR="00E52E21">
      <w:ptab w:relativeTo="margin" w:alignment="center" w:leader="none"/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224"/>
    <w:multiLevelType w:val="hybridMultilevel"/>
    <w:tmpl w:val="2B1640E8"/>
    <w:lvl w:ilvl="0" w:tplc="185ABC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04E8B"/>
    <w:rsid w:val="00013BD0"/>
    <w:rsid w:val="000160EC"/>
    <w:rsid w:val="00016ECC"/>
    <w:rsid w:val="0002197F"/>
    <w:rsid w:val="000415CA"/>
    <w:rsid w:val="00041F97"/>
    <w:rsid w:val="00045B11"/>
    <w:rsid w:val="00050822"/>
    <w:rsid w:val="00050C12"/>
    <w:rsid w:val="00050C45"/>
    <w:rsid w:val="00065D66"/>
    <w:rsid w:val="00072336"/>
    <w:rsid w:val="000868FF"/>
    <w:rsid w:val="00090095"/>
    <w:rsid w:val="000A7752"/>
    <w:rsid w:val="000C0182"/>
    <w:rsid w:val="000C216F"/>
    <w:rsid w:val="000C62B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095A"/>
    <w:rsid w:val="00141C55"/>
    <w:rsid w:val="0014318D"/>
    <w:rsid w:val="001448BD"/>
    <w:rsid w:val="00146FD3"/>
    <w:rsid w:val="00151A2C"/>
    <w:rsid w:val="0016199F"/>
    <w:rsid w:val="0017385D"/>
    <w:rsid w:val="00176C38"/>
    <w:rsid w:val="00181183"/>
    <w:rsid w:val="0018763D"/>
    <w:rsid w:val="00193926"/>
    <w:rsid w:val="00197D93"/>
    <w:rsid w:val="001C09F5"/>
    <w:rsid w:val="001C7253"/>
    <w:rsid w:val="001D37A0"/>
    <w:rsid w:val="001D45F4"/>
    <w:rsid w:val="001D5F7E"/>
    <w:rsid w:val="001F18CA"/>
    <w:rsid w:val="002002F5"/>
    <w:rsid w:val="00202E55"/>
    <w:rsid w:val="00204F8F"/>
    <w:rsid w:val="00215F2A"/>
    <w:rsid w:val="002234E4"/>
    <w:rsid w:val="00231A78"/>
    <w:rsid w:val="00231AD7"/>
    <w:rsid w:val="00237913"/>
    <w:rsid w:val="00247F76"/>
    <w:rsid w:val="0025631D"/>
    <w:rsid w:val="002714DF"/>
    <w:rsid w:val="00287269"/>
    <w:rsid w:val="002901E2"/>
    <w:rsid w:val="002929DA"/>
    <w:rsid w:val="002964E9"/>
    <w:rsid w:val="00297E29"/>
    <w:rsid w:val="002A21A7"/>
    <w:rsid w:val="002A5175"/>
    <w:rsid w:val="002A772A"/>
    <w:rsid w:val="002A77F7"/>
    <w:rsid w:val="002C0A9F"/>
    <w:rsid w:val="002C0C9C"/>
    <w:rsid w:val="002C0E8C"/>
    <w:rsid w:val="002C2E88"/>
    <w:rsid w:val="002D0A4E"/>
    <w:rsid w:val="002D5123"/>
    <w:rsid w:val="002D6AE6"/>
    <w:rsid w:val="002E0626"/>
    <w:rsid w:val="002E11F8"/>
    <w:rsid w:val="002E1B15"/>
    <w:rsid w:val="002E7A5C"/>
    <w:rsid w:val="00301AD2"/>
    <w:rsid w:val="00302A78"/>
    <w:rsid w:val="00303B3A"/>
    <w:rsid w:val="00306C61"/>
    <w:rsid w:val="00306F92"/>
    <w:rsid w:val="00313F8E"/>
    <w:rsid w:val="0032286D"/>
    <w:rsid w:val="00323DC9"/>
    <w:rsid w:val="00327EBD"/>
    <w:rsid w:val="0033605B"/>
    <w:rsid w:val="00337585"/>
    <w:rsid w:val="003423CE"/>
    <w:rsid w:val="00345506"/>
    <w:rsid w:val="00347405"/>
    <w:rsid w:val="00347F0B"/>
    <w:rsid w:val="0036468F"/>
    <w:rsid w:val="0037123D"/>
    <w:rsid w:val="00373890"/>
    <w:rsid w:val="00373F07"/>
    <w:rsid w:val="00377360"/>
    <w:rsid w:val="003813AA"/>
    <w:rsid w:val="00385DF0"/>
    <w:rsid w:val="003869D0"/>
    <w:rsid w:val="003C2C87"/>
    <w:rsid w:val="003F5D3F"/>
    <w:rsid w:val="003F5F89"/>
    <w:rsid w:val="00403D27"/>
    <w:rsid w:val="00412385"/>
    <w:rsid w:val="00412840"/>
    <w:rsid w:val="00417E6E"/>
    <w:rsid w:val="00423B6C"/>
    <w:rsid w:val="00432BE9"/>
    <w:rsid w:val="00436EE6"/>
    <w:rsid w:val="00454078"/>
    <w:rsid w:val="004560A7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7ACC"/>
    <w:rsid w:val="004C0591"/>
    <w:rsid w:val="004C100F"/>
    <w:rsid w:val="004C5EDE"/>
    <w:rsid w:val="004C6755"/>
    <w:rsid w:val="004E0989"/>
    <w:rsid w:val="004E7B8B"/>
    <w:rsid w:val="004F2124"/>
    <w:rsid w:val="004F2920"/>
    <w:rsid w:val="004F2E18"/>
    <w:rsid w:val="00513953"/>
    <w:rsid w:val="00513FC7"/>
    <w:rsid w:val="0051615E"/>
    <w:rsid w:val="00527593"/>
    <w:rsid w:val="005432F9"/>
    <w:rsid w:val="00551FC9"/>
    <w:rsid w:val="00564A9E"/>
    <w:rsid w:val="00573881"/>
    <w:rsid w:val="005762D1"/>
    <w:rsid w:val="00583B2A"/>
    <w:rsid w:val="00585065"/>
    <w:rsid w:val="005A1A8D"/>
    <w:rsid w:val="005A345C"/>
    <w:rsid w:val="005A516E"/>
    <w:rsid w:val="005A56E7"/>
    <w:rsid w:val="005B483F"/>
    <w:rsid w:val="005B5292"/>
    <w:rsid w:val="005B5C35"/>
    <w:rsid w:val="005E5D1B"/>
    <w:rsid w:val="005F2262"/>
    <w:rsid w:val="00602F2D"/>
    <w:rsid w:val="00605BDB"/>
    <w:rsid w:val="00606A33"/>
    <w:rsid w:val="00607CA9"/>
    <w:rsid w:val="00625F22"/>
    <w:rsid w:val="00634091"/>
    <w:rsid w:val="00634D8E"/>
    <w:rsid w:val="006407A9"/>
    <w:rsid w:val="0064417E"/>
    <w:rsid w:val="00645B68"/>
    <w:rsid w:val="00647626"/>
    <w:rsid w:val="006755A0"/>
    <w:rsid w:val="0069214D"/>
    <w:rsid w:val="00692A30"/>
    <w:rsid w:val="00695FFB"/>
    <w:rsid w:val="006964B4"/>
    <w:rsid w:val="006A3590"/>
    <w:rsid w:val="006A3A5F"/>
    <w:rsid w:val="006A3F51"/>
    <w:rsid w:val="006A4E7D"/>
    <w:rsid w:val="006B3C25"/>
    <w:rsid w:val="006B518F"/>
    <w:rsid w:val="006B51CC"/>
    <w:rsid w:val="006C036C"/>
    <w:rsid w:val="006C65A6"/>
    <w:rsid w:val="006C683B"/>
    <w:rsid w:val="006C7D4E"/>
    <w:rsid w:val="006D3AFB"/>
    <w:rsid w:val="006D7F80"/>
    <w:rsid w:val="006E0538"/>
    <w:rsid w:val="006E14EC"/>
    <w:rsid w:val="007000A3"/>
    <w:rsid w:val="0070030D"/>
    <w:rsid w:val="0070445B"/>
    <w:rsid w:val="00710AB1"/>
    <w:rsid w:val="00711C0B"/>
    <w:rsid w:val="00731744"/>
    <w:rsid w:val="007437E1"/>
    <w:rsid w:val="007565F2"/>
    <w:rsid w:val="0076172B"/>
    <w:rsid w:val="007660DF"/>
    <w:rsid w:val="007662C0"/>
    <w:rsid w:val="0078254B"/>
    <w:rsid w:val="00784C35"/>
    <w:rsid w:val="007978EF"/>
    <w:rsid w:val="007A52D6"/>
    <w:rsid w:val="007A74AA"/>
    <w:rsid w:val="007B1E7F"/>
    <w:rsid w:val="007B5D20"/>
    <w:rsid w:val="007C2E47"/>
    <w:rsid w:val="007C32EB"/>
    <w:rsid w:val="007C6F45"/>
    <w:rsid w:val="007C709A"/>
    <w:rsid w:val="007D0577"/>
    <w:rsid w:val="007D158B"/>
    <w:rsid w:val="007D1D80"/>
    <w:rsid w:val="007D5843"/>
    <w:rsid w:val="007E3FD8"/>
    <w:rsid w:val="007F24FD"/>
    <w:rsid w:val="00800AA3"/>
    <w:rsid w:val="00810F1F"/>
    <w:rsid w:val="008150B8"/>
    <w:rsid w:val="00821074"/>
    <w:rsid w:val="00843AC0"/>
    <w:rsid w:val="008440A2"/>
    <w:rsid w:val="00844CB2"/>
    <w:rsid w:val="008646D5"/>
    <w:rsid w:val="008662D6"/>
    <w:rsid w:val="008740DA"/>
    <w:rsid w:val="00876C67"/>
    <w:rsid w:val="00891494"/>
    <w:rsid w:val="008A4B1F"/>
    <w:rsid w:val="008C0E48"/>
    <w:rsid w:val="008C1602"/>
    <w:rsid w:val="008C6DB3"/>
    <w:rsid w:val="008E3BDD"/>
    <w:rsid w:val="008F0615"/>
    <w:rsid w:val="00901D5B"/>
    <w:rsid w:val="00910B7C"/>
    <w:rsid w:val="00911C1E"/>
    <w:rsid w:val="00912AE3"/>
    <w:rsid w:val="00913A0E"/>
    <w:rsid w:val="009157C0"/>
    <w:rsid w:val="0091675A"/>
    <w:rsid w:val="00931E71"/>
    <w:rsid w:val="00932180"/>
    <w:rsid w:val="0093469D"/>
    <w:rsid w:val="0094465A"/>
    <w:rsid w:val="009517F8"/>
    <w:rsid w:val="009640EA"/>
    <w:rsid w:val="00967276"/>
    <w:rsid w:val="00977251"/>
    <w:rsid w:val="00982D43"/>
    <w:rsid w:val="00983787"/>
    <w:rsid w:val="009857B6"/>
    <w:rsid w:val="0098634E"/>
    <w:rsid w:val="009959A0"/>
    <w:rsid w:val="0099660F"/>
    <w:rsid w:val="009A0CDC"/>
    <w:rsid w:val="009B0C0C"/>
    <w:rsid w:val="009B4352"/>
    <w:rsid w:val="009C55CE"/>
    <w:rsid w:val="009E2A3B"/>
    <w:rsid w:val="009F5D2C"/>
    <w:rsid w:val="00A02147"/>
    <w:rsid w:val="00A024F3"/>
    <w:rsid w:val="00A171DA"/>
    <w:rsid w:val="00A2619C"/>
    <w:rsid w:val="00A4153A"/>
    <w:rsid w:val="00A42D93"/>
    <w:rsid w:val="00A6179D"/>
    <w:rsid w:val="00A649A9"/>
    <w:rsid w:val="00A65C57"/>
    <w:rsid w:val="00A74054"/>
    <w:rsid w:val="00A77944"/>
    <w:rsid w:val="00A80722"/>
    <w:rsid w:val="00A80C0D"/>
    <w:rsid w:val="00A96285"/>
    <w:rsid w:val="00A97EBA"/>
    <w:rsid w:val="00AA38A3"/>
    <w:rsid w:val="00AB4EF1"/>
    <w:rsid w:val="00AC170F"/>
    <w:rsid w:val="00AC7CEB"/>
    <w:rsid w:val="00AD4F48"/>
    <w:rsid w:val="00AE00D6"/>
    <w:rsid w:val="00AE1988"/>
    <w:rsid w:val="00AE5125"/>
    <w:rsid w:val="00AE562B"/>
    <w:rsid w:val="00AE5BE6"/>
    <w:rsid w:val="00AE670A"/>
    <w:rsid w:val="00AF0FBA"/>
    <w:rsid w:val="00B03CA5"/>
    <w:rsid w:val="00B1157E"/>
    <w:rsid w:val="00B271BB"/>
    <w:rsid w:val="00B3271F"/>
    <w:rsid w:val="00B42CA1"/>
    <w:rsid w:val="00B45EF4"/>
    <w:rsid w:val="00B561A7"/>
    <w:rsid w:val="00B56C3D"/>
    <w:rsid w:val="00B8000F"/>
    <w:rsid w:val="00BA0F93"/>
    <w:rsid w:val="00BC49E0"/>
    <w:rsid w:val="00BC4BAA"/>
    <w:rsid w:val="00BE1F4B"/>
    <w:rsid w:val="00BE2733"/>
    <w:rsid w:val="00BE3E14"/>
    <w:rsid w:val="00BE7A25"/>
    <w:rsid w:val="00BF3E00"/>
    <w:rsid w:val="00BF6ABA"/>
    <w:rsid w:val="00C02BEB"/>
    <w:rsid w:val="00C10984"/>
    <w:rsid w:val="00C1736E"/>
    <w:rsid w:val="00C3163A"/>
    <w:rsid w:val="00C466D7"/>
    <w:rsid w:val="00C47F85"/>
    <w:rsid w:val="00C51214"/>
    <w:rsid w:val="00C61916"/>
    <w:rsid w:val="00C66693"/>
    <w:rsid w:val="00C77E9A"/>
    <w:rsid w:val="00C8337A"/>
    <w:rsid w:val="00C936EF"/>
    <w:rsid w:val="00C97D66"/>
    <w:rsid w:val="00CA0020"/>
    <w:rsid w:val="00CA2E8A"/>
    <w:rsid w:val="00CA3F8F"/>
    <w:rsid w:val="00CB196E"/>
    <w:rsid w:val="00CC255A"/>
    <w:rsid w:val="00CD23F8"/>
    <w:rsid w:val="00CE11FD"/>
    <w:rsid w:val="00CE15C5"/>
    <w:rsid w:val="00D068FF"/>
    <w:rsid w:val="00D131B8"/>
    <w:rsid w:val="00D15D31"/>
    <w:rsid w:val="00D1789B"/>
    <w:rsid w:val="00D2458F"/>
    <w:rsid w:val="00D25C1C"/>
    <w:rsid w:val="00D36D2E"/>
    <w:rsid w:val="00D37C1D"/>
    <w:rsid w:val="00D435ED"/>
    <w:rsid w:val="00D46B5E"/>
    <w:rsid w:val="00D4730A"/>
    <w:rsid w:val="00D542B4"/>
    <w:rsid w:val="00D562FB"/>
    <w:rsid w:val="00D60A4F"/>
    <w:rsid w:val="00D63631"/>
    <w:rsid w:val="00D641DD"/>
    <w:rsid w:val="00D67EE1"/>
    <w:rsid w:val="00D70D83"/>
    <w:rsid w:val="00D76CEB"/>
    <w:rsid w:val="00D846FA"/>
    <w:rsid w:val="00D90028"/>
    <w:rsid w:val="00D939E0"/>
    <w:rsid w:val="00DA5653"/>
    <w:rsid w:val="00DB6BAC"/>
    <w:rsid w:val="00DC141D"/>
    <w:rsid w:val="00DC7583"/>
    <w:rsid w:val="00DD1531"/>
    <w:rsid w:val="00DF7534"/>
    <w:rsid w:val="00E040C9"/>
    <w:rsid w:val="00E05C57"/>
    <w:rsid w:val="00E12481"/>
    <w:rsid w:val="00E12EA0"/>
    <w:rsid w:val="00E13A2A"/>
    <w:rsid w:val="00E329E1"/>
    <w:rsid w:val="00E35E72"/>
    <w:rsid w:val="00E37989"/>
    <w:rsid w:val="00E4759F"/>
    <w:rsid w:val="00E525AD"/>
    <w:rsid w:val="00E52E21"/>
    <w:rsid w:val="00E6214F"/>
    <w:rsid w:val="00E83D50"/>
    <w:rsid w:val="00E90CA6"/>
    <w:rsid w:val="00EA2A21"/>
    <w:rsid w:val="00EA3C7F"/>
    <w:rsid w:val="00EB166F"/>
    <w:rsid w:val="00EB3BFD"/>
    <w:rsid w:val="00EB792D"/>
    <w:rsid w:val="00EC1FCB"/>
    <w:rsid w:val="00ED16CC"/>
    <w:rsid w:val="00ED33D8"/>
    <w:rsid w:val="00ED376D"/>
    <w:rsid w:val="00EE203D"/>
    <w:rsid w:val="00EE4CA4"/>
    <w:rsid w:val="00EE535F"/>
    <w:rsid w:val="00EF0C6C"/>
    <w:rsid w:val="00EF163B"/>
    <w:rsid w:val="00EF605F"/>
    <w:rsid w:val="00F02D45"/>
    <w:rsid w:val="00F25AF3"/>
    <w:rsid w:val="00F3210D"/>
    <w:rsid w:val="00F5273D"/>
    <w:rsid w:val="00F57F1E"/>
    <w:rsid w:val="00F60F5D"/>
    <w:rsid w:val="00F6191F"/>
    <w:rsid w:val="00F64CBB"/>
    <w:rsid w:val="00F655F8"/>
    <w:rsid w:val="00F73BB6"/>
    <w:rsid w:val="00F870DE"/>
    <w:rsid w:val="00F903C0"/>
    <w:rsid w:val="00F96DA4"/>
    <w:rsid w:val="00F971DB"/>
    <w:rsid w:val="00FA216E"/>
    <w:rsid w:val="00FB2A8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6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F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534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dd62d345-e1f9-48ef-b6ff-7cdbbbf7a6ae">AFMDOC-129-12312</_dlc_DocId>
    <_dlc_DocIdUrl xmlns="dd62d345-e1f9-48ef-b6ff-7cdbbbf7a6ae">
      <Url>https://dms.stelan.nl/bedrijfsvoering/_layouts/15/DocIdRedir.aspx?ID=AFMDOC-129-12312</Url>
      <Description>AFMDOC-129-12312</Description>
    </_dlc_DocIdUrl>
  </documentManagement>
</p:properties>
</file>

<file path=customXml/itemProps1.xml><?xml version="1.0" encoding="utf-8"?>
<ds:datastoreItem xmlns:ds="http://schemas.openxmlformats.org/officeDocument/2006/customXml" ds:itemID="{435B534D-19B7-4983-824C-C4527735A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60536-E146-4550-99FA-E8F411F5586E}"/>
</file>

<file path=customXml/itemProps3.xml><?xml version="1.0" encoding="utf-8"?>
<ds:datastoreItem xmlns:ds="http://schemas.openxmlformats.org/officeDocument/2006/customXml" ds:itemID="{AAF1B3EB-EF88-4A6D-AFD1-E264548BE7A9}"/>
</file>

<file path=customXml/itemProps4.xml><?xml version="1.0" encoding="utf-8"?>
<ds:datastoreItem xmlns:ds="http://schemas.openxmlformats.org/officeDocument/2006/customXml" ds:itemID="{4446022D-FF82-480E-A61E-3D15649E434E}"/>
</file>

<file path=customXml/itemProps5.xml><?xml version="1.0" encoding="utf-8"?>
<ds:datastoreItem xmlns:ds="http://schemas.openxmlformats.org/officeDocument/2006/customXml" ds:itemID="{73BE9872-4C08-47D5-B07A-908BDFCADD0D}"/>
</file>

<file path=customXml/itemProps6.xml><?xml version="1.0" encoding="utf-8"?>
<ds:datastoreItem xmlns:ds="http://schemas.openxmlformats.org/officeDocument/2006/customXml" ds:itemID="{BAD72839-7413-454C-89AA-4B84E42644CE}"/>
</file>

<file path=customXml/itemProps7.xml><?xml version="1.0" encoding="utf-8"?>
<ds:datastoreItem xmlns:ds="http://schemas.openxmlformats.org/officeDocument/2006/customXml" ds:itemID="{41D6E78F-2A32-4DCA-982F-4C61BE851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2021-06-07T18:03:00Z</dcterms:created>
  <dcterms:modified xsi:type="dcterms:W3CDTF">2021-06-07T18:03:00Z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DocIdItemGuid">
    <vt:lpwstr>d7e2ccfe-556a-41b8-ac27-f99eec067b73</vt:lpwstr>
  </property>
</Properties>
</file>